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347" w:rsidRPr="00C701E3" w:rsidRDefault="00766347" w:rsidP="00766347">
      <w:pPr>
        <w:jc w:val="right"/>
        <w:rPr>
          <w:color w:val="FF0000"/>
          <w:sz w:val="28"/>
          <w:szCs w:val="28"/>
          <w:u w:val="single"/>
          <w:lang w:val="uk-UA"/>
        </w:rPr>
      </w:pPr>
    </w:p>
    <w:p w:rsidR="00766347" w:rsidRPr="00766347" w:rsidRDefault="00766347" w:rsidP="00766347">
      <w:pPr>
        <w:pStyle w:val="9"/>
        <w:ind w:left="4320"/>
        <w:jc w:val="center"/>
        <w:rPr>
          <w:rFonts w:ascii="Times New Roman" w:hAnsi="Times New Roman"/>
          <w:i w:val="0"/>
          <w:sz w:val="24"/>
          <w:szCs w:val="24"/>
          <w:u w:val="none"/>
          <w:lang w:val="uk-UA"/>
        </w:rPr>
      </w:pPr>
      <w:proofErr w:type="spellStart"/>
      <w:r w:rsidRPr="008A235B">
        <w:rPr>
          <w:rFonts w:ascii="Times New Roman" w:hAnsi="Times New Roman"/>
          <w:i w:val="0"/>
          <w:sz w:val="24"/>
          <w:szCs w:val="24"/>
          <w:u w:val="none"/>
        </w:rPr>
        <w:t>Додаток</w:t>
      </w:r>
      <w:proofErr w:type="spellEnd"/>
      <w:r w:rsidRPr="008A235B">
        <w:rPr>
          <w:rFonts w:ascii="Times New Roman" w:hAnsi="Times New Roman"/>
          <w:i w:val="0"/>
          <w:sz w:val="24"/>
          <w:szCs w:val="24"/>
          <w:u w:val="none"/>
        </w:rPr>
        <w:t xml:space="preserve">  № </w:t>
      </w:r>
      <w:r>
        <w:rPr>
          <w:rFonts w:ascii="Times New Roman" w:hAnsi="Times New Roman"/>
          <w:i w:val="0"/>
          <w:sz w:val="24"/>
          <w:szCs w:val="24"/>
          <w:u w:val="none"/>
          <w:lang w:val="uk-UA"/>
        </w:rPr>
        <w:t>3</w:t>
      </w:r>
    </w:p>
    <w:p w:rsidR="00766347" w:rsidRPr="00B41610" w:rsidRDefault="00766347" w:rsidP="00766347">
      <w:pPr>
        <w:ind w:left="4536"/>
        <w:jc w:val="center"/>
        <w:rPr>
          <w:sz w:val="24"/>
          <w:szCs w:val="24"/>
        </w:rPr>
      </w:pPr>
      <w:r w:rsidRPr="00B41610">
        <w:rPr>
          <w:sz w:val="24"/>
          <w:szCs w:val="24"/>
        </w:rPr>
        <w:t xml:space="preserve">(в </w:t>
      </w:r>
      <w:proofErr w:type="spellStart"/>
      <w:r w:rsidRPr="00B41610">
        <w:rPr>
          <w:sz w:val="24"/>
          <w:szCs w:val="24"/>
        </w:rPr>
        <w:t>редакції</w:t>
      </w:r>
      <w:proofErr w:type="spellEnd"/>
      <w:r w:rsidRPr="00B41610">
        <w:rPr>
          <w:sz w:val="24"/>
          <w:szCs w:val="24"/>
        </w:rPr>
        <w:t xml:space="preserve">, </w:t>
      </w:r>
      <w:proofErr w:type="spellStart"/>
      <w:r w:rsidRPr="00B41610">
        <w:rPr>
          <w:sz w:val="24"/>
          <w:szCs w:val="24"/>
        </w:rPr>
        <w:t>схваленій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Загальними</w:t>
      </w:r>
      <w:proofErr w:type="spellEnd"/>
      <w:r w:rsidRPr="00B41610">
        <w:rPr>
          <w:sz w:val="24"/>
          <w:szCs w:val="24"/>
        </w:rPr>
        <w:t xml:space="preserve"> </w:t>
      </w:r>
      <w:proofErr w:type="spellStart"/>
      <w:r w:rsidRPr="00B41610">
        <w:rPr>
          <w:sz w:val="24"/>
          <w:szCs w:val="24"/>
        </w:rPr>
        <w:t>зборами</w:t>
      </w:r>
      <w:proofErr w:type="spellEnd"/>
      <w:r w:rsidRPr="00B41610">
        <w:rPr>
          <w:sz w:val="24"/>
          <w:szCs w:val="24"/>
        </w:rPr>
        <w:t xml:space="preserve">                             трудового </w:t>
      </w:r>
      <w:proofErr w:type="spellStart"/>
      <w:r w:rsidRPr="00B41610">
        <w:rPr>
          <w:sz w:val="24"/>
          <w:szCs w:val="24"/>
        </w:rPr>
        <w:t>колективу</w:t>
      </w:r>
      <w:proofErr w:type="spellEnd"/>
      <w:r w:rsidRPr="00B4161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</w:t>
      </w:r>
      <w:r w:rsidRPr="00B41610">
        <w:rPr>
          <w:sz w:val="24"/>
          <w:szCs w:val="24"/>
        </w:rPr>
        <w:t>01.06.2022 року протокол №2)</w:t>
      </w:r>
    </w:p>
    <w:p w:rsidR="00766347" w:rsidRPr="00B41610" w:rsidRDefault="00766347" w:rsidP="00766347">
      <w:pPr>
        <w:jc w:val="center"/>
      </w:pPr>
    </w:p>
    <w:p w:rsidR="00766347" w:rsidRDefault="00766347" w:rsidP="00766347">
      <w:pPr>
        <w:rPr>
          <w:rFonts w:ascii="Arial" w:hAnsi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284"/>
        <w:gridCol w:w="4394"/>
      </w:tblGrid>
      <w:tr w:rsidR="00766347" w:rsidTr="00635100">
        <w:tc>
          <w:tcPr>
            <w:tcW w:w="4748" w:type="dxa"/>
          </w:tcPr>
          <w:p w:rsidR="00766347" w:rsidRPr="00C839FA" w:rsidRDefault="00766347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" СХВАЛЕНО "</w:t>
            </w:r>
          </w:p>
        </w:tc>
        <w:tc>
          <w:tcPr>
            <w:tcW w:w="284" w:type="dxa"/>
          </w:tcPr>
          <w:p w:rsidR="00766347" w:rsidRPr="009F02AA" w:rsidRDefault="00766347" w:rsidP="00635100">
            <w:pPr>
              <w:jc w:val="center"/>
            </w:pPr>
          </w:p>
        </w:tc>
        <w:tc>
          <w:tcPr>
            <w:tcW w:w="4394" w:type="dxa"/>
          </w:tcPr>
          <w:p w:rsidR="00766347" w:rsidRPr="00ED6CD1" w:rsidRDefault="00766347" w:rsidP="00635100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 СХВАЛЕНО "</w:t>
            </w:r>
          </w:p>
        </w:tc>
      </w:tr>
      <w:tr w:rsidR="00766347" w:rsidTr="00635100">
        <w:tc>
          <w:tcPr>
            <w:tcW w:w="4748" w:type="dxa"/>
          </w:tcPr>
          <w:p w:rsidR="00766347" w:rsidRPr="00C839FA" w:rsidRDefault="00766347" w:rsidP="00635100">
            <w:pPr>
              <w:ind w:left="1814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766347" w:rsidRPr="009F02AA" w:rsidRDefault="00766347" w:rsidP="00635100">
            <w:pPr>
              <w:ind w:left="1814"/>
              <w:jc w:val="center"/>
            </w:pPr>
          </w:p>
        </w:tc>
        <w:tc>
          <w:tcPr>
            <w:tcW w:w="4394" w:type="dxa"/>
          </w:tcPr>
          <w:p w:rsidR="00766347" w:rsidRPr="00ED6CD1" w:rsidRDefault="00766347" w:rsidP="00635100">
            <w:pPr>
              <w:ind w:left="1814"/>
              <w:jc w:val="center"/>
              <w:rPr>
                <w:sz w:val="24"/>
                <w:szCs w:val="24"/>
              </w:rPr>
            </w:pPr>
          </w:p>
        </w:tc>
      </w:tr>
      <w:tr w:rsidR="00766347" w:rsidTr="00635100">
        <w:tc>
          <w:tcPr>
            <w:tcW w:w="4748" w:type="dxa"/>
          </w:tcPr>
          <w:p w:rsidR="00766347" w:rsidRPr="00C839FA" w:rsidRDefault="00766347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Директор  КП НВМР «Новоград-</w:t>
            </w:r>
          </w:p>
        </w:tc>
        <w:tc>
          <w:tcPr>
            <w:tcW w:w="284" w:type="dxa"/>
          </w:tcPr>
          <w:p w:rsidR="00766347" w:rsidRPr="00997D32" w:rsidRDefault="00766347" w:rsidP="00635100">
            <w:pPr>
              <w:jc w:val="center"/>
            </w:pPr>
          </w:p>
        </w:tc>
        <w:tc>
          <w:tcPr>
            <w:tcW w:w="4394" w:type="dxa"/>
          </w:tcPr>
          <w:p w:rsidR="00766347" w:rsidRPr="00ED6CD1" w:rsidRDefault="00766347" w:rsidP="00635100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Голова  </w:t>
            </w:r>
            <w:r w:rsidRPr="00ED6CD1">
              <w:rPr>
                <w:sz w:val="24"/>
                <w:szCs w:val="24"/>
                <w:lang w:val="uk-UA"/>
              </w:rPr>
              <w:t>ППОП</w:t>
            </w:r>
            <w:r w:rsidRPr="00ED6CD1">
              <w:rPr>
                <w:sz w:val="24"/>
                <w:szCs w:val="24"/>
              </w:rPr>
              <w:t xml:space="preserve">  </w:t>
            </w:r>
            <w:proofErr w:type="spellStart"/>
            <w:r w:rsidRPr="00ED6CD1">
              <w:rPr>
                <w:sz w:val="24"/>
                <w:szCs w:val="24"/>
                <w:lang w:val="uk-UA"/>
              </w:rPr>
              <w:t>КП</w:t>
            </w:r>
            <w:proofErr w:type="spellEnd"/>
          </w:p>
        </w:tc>
      </w:tr>
      <w:tr w:rsidR="00766347" w:rsidTr="00635100">
        <w:trPr>
          <w:trHeight w:val="401"/>
        </w:trPr>
        <w:tc>
          <w:tcPr>
            <w:tcW w:w="4748" w:type="dxa"/>
          </w:tcPr>
          <w:p w:rsidR="00766347" w:rsidRPr="00C839FA" w:rsidRDefault="00766347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</w:t>
            </w:r>
            <w:proofErr w:type="spellStart"/>
            <w:r w:rsidRPr="00C839FA">
              <w:rPr>
                <w:sz w:val="24"/>
                <w:szCs w:val="24"/>
              </w:rPr>
              <w:t>Волинськтеплокомуненерго</w:t>
            </w:r>
            <w:proofErr w:type="spellEnd"/>
            <w:r w:rsidRPr="00C839FA">
              <w:rPr>
                <w:sz w:val="24"/>
                <w:szCs w:val="24"/>
              </w:rPr>
              <w:t>»</w:t>
            </w:r>
          </w:p>
        </w:tc>
        <w:tc>
          <w:tcPr>
            <w:tcW w:w="284" w:type="dxa"/>
          </w:tcPr>
          <w:p w:rsidR="00766347" w:rsidRPr="00997D32" w:rsidRDefault="00766347" w:rsidP="00635100">
            <w:pPr>
              <w:jc w:val="center"/>
            </w:pPr>
          </w:p>
        </w:tc>
        <w:tc>
          <w:tcPr>
            <w:tcW w:w="4394" w:type="dxa"/>
          </w:tcPr>
          <w:p w:rsidR="00766347" w:rsidRPr="00ED6CD1" w:rsidRDefault="00766347" w:rsidP="00635100">
            <w:pPr>
              <w:jc w:val="center"/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>"</w:t>
            </w:r>
            <w:proofErr w:type="spellStart"/>
            <w:r w:rsidRPr="00ED6CD1">
              <w:rPr>
                <w:sz w:val="24"/>
                <w:szCs w:val="24"/>
              </w:rPr>
              <w:t>Новоград-Волинськтеплокомуненерго</w:t>
            </w:r>
            <w:proofErr w:type="spellEnd"/>
            <w:r w:rsidRPr="00ED6CD1">
              <w:rPr>
                <w:sz w:val="24"/>
                <w:szCs w:val="24"/>
              </w:rPr>
              <w:t>"</w:t>
            </w:r>
          </w:p>
        </w:tc>
      </w:tr>
      <w:tr w:rsidR="00766347" w:rsidTr="00635100">
        <w:tc>
          <w:tcPr>
            <w:tcW w:w="4748" w:type="dxa"/>
          </w:tcPr>
          <w:p w:rsidR="00766347" w:rsidRPr="00C839FA" w:rsidRDefault="00766347" w:rsidP="006351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766347" w:rsidRPr="00997D32" w:rsidRDefault="00766347" w:rsidP="00635100">
            <w:pPr>
              <w:jc w:val="center"/>
            </w:pPr>
          </w:p>
        </w:tc>
        <w:tc>
          <w:tcPr>
            <w:tcW w:w="4394" w:type="dxa"/>
          </w:tcPr>
          <w:p w:rsidR="00766347" w:rsidRPr="00ED6CD1" w:rsidRDefault="00766347" w:rsidP="00635100">
            <w:pPr>
              <w:jc w:val="center"/>
              <w:rPr>
                <w:sz w:val="24"/>
                <w:szCs w:val="24"/>
              </w:rPr>
            </w:pPr>
          </w:p>
        </w:tc>
      </w:tr>
      <w:tr w:rsidR="00766347" w:rsidTr="00635100">
        <w:tc>
          <w:tcPr>
            <w:tcW w:w="4748" w:type="dxa"/>
          </w:tcPr>
          <w:p w:rsidR="00766347" w:rsidRPr="00C839FA" w:rsidRDefault="00766347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___________ Людмила ТОДОРОВИЧ</w:t>
            </w:r>
          </w:p>
        </w:tc>
        <w:tc>
          <w:tcPr>
            <w:tcW w:w="284" w:type="dxa"/>
          </w:tcPr>
          <w:p w:rsidR="00766347" w:rsidRDefault="00766347" w:rsidP="00635100"/>
        </w:tc>
        <w:tc>
          <w:tcPr>
            <w:tcW w:w="4394" w:type="dxa"/>
          </w:tcPr>
          <w:p w:rsidR="00766347" w:rsidRPr="00ED6CD1" w:rsidRDefault="00766347" w:rsidP="00635100">
            <w:pPr>
              <w:rPr>
                <w:sz w:val="24"/>
                <w:szCs w:val="24"/>
              </w:rPr>
            </w:pPr>
            <w:r w:rsidRPr="00ED6CD1">
              <w:rPr>
                <w:sz w:val="24"/>
                <w:szCs w:val="24"/>
              </w:rPr>
              <w:t xml:space="preserve">______________ </w:t>
            </w:r>
            <w:r w:rsidRPr="00ED6CD1">
              <w:rPr>
                <w:sz w:val="24"/>
                <w:szCs w:val="24"/>
                <w:lang w:val="uk-UA"/>
              </w:rPr>
              <w:t xml:space="preserve">     Галина КАРМАЗІНА</w:t>
            </w:r>
          </w:p>
        </w:tc>
      </w:tr>
      <w:tr w:rsidR="00766347" w:rsidTr="00635100">
        <w:tc>
          <w:tcPr>
            <w:tcW w:w="4748" w:type="dxa"/>
          </w:tcPr>
          <w:p w:rsidR="00766347" w:rsidRPr="00C839FA" w:rsidRDefault="00766347" w:rsidP="006351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766347" w:rsidRDefault="00766347" w:rsidP="00635100"/>
        </w:tc>
        <w:tc>
          <w:tcPr>
            <w:tcW w:w="4394" w:type="dxa"/>
          </w:tcPr>
          <w:p w:rsidR="00766347" w:rsidRPr="00ED6CD1" w:rsidRDefault="00766347" w:rsidP="00635100">
            <w:pPr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 xml:space="preserve">   </w:t>
            </w:r>
          </w:p>
        </w:tc>
      </w:tr>
      <w:tr w:rsidR="00766347" w:rsidTr="00635100">
        <w:tc>
          <w:tcPr>
            <w:tcW w:w="4748" w:type="dxa"/>
          </w:tcPr>
          <w:p w:rsidR="00766347" w:rsidRPr="00C839FA" w:rsidRDefault="00766347" w:rsidP="00635100">
            <w:pPr>
              <w:rPr>
                <w:sz w:val="24"/>
                <w:szCs w:val="24"/>
              </w:rPr>
            </w:pPr>
            <w:r w:rsidRPr="00C839FA">
              <w:rPr>
                <w:sz w:val="24"/>
                <w:szCs w:val="24"/>
              </w:rPr>
              <w:t xml:space="preserve">                          01.06.2022 року</w:t>
            </w:r>
          </w:p>
        </w:tc>
        <w:tc>
          <w:tcPr>
            <w:tcW w:w="284" w:type="dxa"/>
          </w:tcPr>
          <w:p w:rsidR="00766347" w:rsidRDefault="00766347" w:rsidP="00635100">
            <w:pPr>
              <w:jc w:val="center"/>
            </w:pPr>
          </w:p>
        </w:tc>
        <w:tc>
          <w:tcPr>
            <w:tcW w:w="4394" w:type="dxa"/>
          </w:tcPr>
          <w:p w:rsidR="00766347" w:rsidRPr="00ED6CD1" w:rsidRDefault="00766347" w:rsidP="00635100">
            <w:pPr>
              <w:jc w:val="center"/>
              <w:rPr>
                <w:sz w:val="24"/>
                <w:szCs w:val="24"/>
                <w:lang w:val="uk-UA"/>
              </w:rPr>
            </w:pPr>
            <w:r w:rsidRPr="00ED6CD1">
              <w:rPr>
                <w:sz w:val="24"/>
                <w:szCs w:val="24"/>
              </w:rPr>
              <w:t>01.06.2022 року</w:t>
            </w:r>
          </w:p>
        </w:tc>
      </w:tr>
    </w:tbl>
    <w:p w:rsidR="001A5712" w:rsidRPr="004942AC" w:rsidRDefault="001A5712" w:rsidP="001A5712">
      <w:pPr>
        <w:rPr>
          <w:rFonts w:ascii="Arial" w:hAnsi="Arial"/>
          <w:b/>
          <w:sz w:val="24"/>
          <w:lang w:val="uk-UA"/>
        </w:rPr>
      </w:pPr>
    </w:p>
    <w:p w:rsidR="00766347" w:rsidRDefault="00766347" w:rsidP="001A5712">
      <w:pPr>
        <w:pStyle w:val="2"/>
        <w:rPr>
          <w:rFonts w:ascii="Times New Roman" w:hAnsi="Times New Roman"/>
          <w:sz w:val="24"/>
          <w:szCs w:val="24"/>
          <w:lang w:val="uk-UA"/>
        </w:rPr>
      </w:pPr>
    </w:p>
    <w:p w:rsidR="001A5712" w:rsidRPr="00766347" w:rsidRDefault="001A5712" w:rsidP="001A5712">
      <w:pPr>
        <w:pStyle w:val="2"/>
        <w:rPr>
          <w:rFonts w:ascii="Times New Roman" w:hAnsi="Times New Roman"/>
          <w:sz w:val="24"/>
          <w:szCs w:val="24"/>
        </w:rPr>
      </w:pPr>
      <w:r w:rsidRPr="00766347">
        <w:rPr>
          <w:rFonts w:ascii="Times New Roman" w:hAnsi="Times New Roman"/>
          <w:sz w:val="24"/>
          <w:szCs w:val="24"/>
        </w:rPr>
        <w:t xml:space="preserve">П О Л О Ж Е Н </w:t>
      </w:r>
      <w:proofErr w:type="spellStart"/>
      <w:r w:rsidRPr="00766347">
        <w:rPr>
          <w:rFonts w:ascii="Times New Roman" w:hAnsi="Times New Roman"/>
          <w:sz w:val="24"/>
          <w:szCs w:val="24"/>
        </w:rPr>
        <w:t>Н</w:t>
      </w:r>
      <w:proofErr w:type="spellEnd"/>
      <w:r w:rsidRPr="00766347">
        <w:rPr>
          <w:rFonts w:ascii="Times New Roman" w:hAnsi="Times New Roman"/>
          <w:sz w:val="24"/>
          <w:szCs w:val="24"/>
        </w:rPr>
        <w:t xml:space="preserve"> Я</w:t>
      </w:r>
    </w:p>
    <w:p w:rsidR="001A5712" w:rsidRPr="00766347" w:rsidRDefault="001A5712" w:rsidP="001A5712">
      <w:pPr>
        <w:jc w:val="center"/>
        <w:rPr>
          <w:b/>
          <w:i/>
          <w:sz w:val="24"/>
          <w:szCs w:val="24"/>
        </w:rPr>
      </w:pPr>
      <w:r w:rsidRPr="00766347">
        <w:rPr>
          <w:b/>
          <w:i/>
          <w:sz w:val="24"/>
          <w:szCs w:val="24"/>
        </w:rPr>
        <w:t xml:space="preserve">« Про порядок </w:t>
      </w:r>
      <w:proofErr w:type="spellStart"/>
      <w:r w:rsidRPr="00766347">
        <w:rPr>
          <w:b/>
          <w:i/>
          <w:sz w:val="24"/>
          <w:szCs w:val="24"/>
        </w:rPr>
        <w:t>призначення</w:t>
      </w:r>
      <w:proofErr w:type="spellEnd"/>
      <w:r w:rsidRPr="00766347">
        <w:rPr>
          <w:b/>
          <w:i/>
          <w:sz w:val="24"/>
          <w:szCs w:val="24"/>
        </w:rPr>
        <w:t xml:space="preserve"> та </w:t>
      </w:r>
      <w:proofErr w:type="spellStart"/>
      <w:r w:rsidRPr="00766347">
        <w:rPr>
          <w:b/>
          <w:i/>
          <w:sz w:val="24"/>
          <w:szCs w:val="24"/>
        </w:rPr>
        <w:t>скасування</w:t>
      </w:r>
      <w:proofErr w:type="spellEnd"/>
    </w:p>
    <w:p w:rsidR="001A5712" w:rsidRPr="00766347" w:rsidRDefault="001A5712" w:rsidP="001A5712">
      <w:pPr>
        <w:jc w:val="center"/>
        <w:rPr>
          <w:b/>
          <w:i/>
          <w:sz w:val="24"/>
          <w:szCs w:val="24"/>
        </w:rPr>
      </w:pPr>
      <w:r w:rsidRPr="00766347">
        <w:rPr>
          <w:b/>
          <w:i/>
          <w:sz w:val="24"/>
          <w:szCs w:val="24"/>
        </w:rPr>
        <w:t xml:space="preserve">надбавок до </w:t>
      </w:r>
      <w:proofErr w:type="spellStart"/>
      <w:r w:rsidRPr="00766347">
        <w:rPr>
          <w:b/>
          <w:i/>
          <w:sz w:val="24"/>
          <w:szCs w:val="24"/>
        </w:rPr>
        <w:t>тарифних</w:t>
      </w:r>
      <w:proofErr w:type="spellEnd"/>
      <w:r w:rsidRPr="00766347">
        <w:rPr>
          <w:b/>
          <w:i/>
          <w:sz w:val="24"/>
          <w:szCs w:val="24"/>
        </w:rPr>
        <w:t xml:space="preserve"> ставок</w:t>
      </w:r>
    </w:p>
    <w:p w:rsidR="001A5712" w:rsidRPr="00766347" w:rsidRDefault="001A5712" w:rsidP="001A5712">
      <w:pPr>
        <w:jc w:val="center"/>
        <w:rPr>
          <w:b/>
          <w:i/>
          <w:sz w:val="24"/>
          <w:szCs w:val="24"/>
        </w:rPr>
      </w:pPr>
      <w:r w:rsidRPr="00766347">
        <w:rPr>
          <w:b/>
          <w:i/>
          <w:sz w:val="24"/>
          <w:szCs w:val="24"/>
        </w:rPr>
        <w:t xml:space="preserve">за </w:t>
      </w:r>
      <w:proofErr w:type="spellStart"/>
      <w:r w:rsidR="00854E30" w:rsidRPr="00766347">
        <w:rPr>
          <w:b/>
          <w:i/>
          <w:sz w:val="24"/>
          <w:szCs w:val="24"/>
        </w:rPr>
        <w:t>високу</w:t>
      </w:r>
      <w:proofErr w:type="spellEnd"/>
      <w:r w:rsidR="005627FC">
        <w:rPr>
          <w:b/>
          <w:i/>
          <w:sz w:val="24"/>
          <w:szCs w:val="24"/>
          <w:lang w:val="uk-UA"/>
        </w:rPr>
        <w:t xml:space="preserve"> </w:t>
      </w:r>
      <w:proofErr w:type="spellStart"/>
      <w:r w:rsidR="00500C60" w:rsidRPr="00766347">
        <w:rPr>
          <w:b/>
          <w:i/>
          <w:sz w:val="24"/>
          <w:szCs w:val="24"/>
        </w:rPr>
        <w:t>професійну</w:t>
      </w:r>
      <w:proofErr w:type="spellEnd"/>
      <w:r w:rsidR="005627FC">
        <w:rPr>
          <w:b/>
          <w:i/>
          <w:sz w:val="24"/>
          <w:szCs w:val="24"/>
          <w:lang w:val="uk-UA"/>
        </w:rPr>
        <w:t xml:space="preserve"> </w:t>
      </w:r>
      <w:proofErr w:type="spellStart"/>
      <w:r w:rsidRPr="00766347">
        <w:rPr>
          <w:b/>
          <w:i/>
          <w:sz w:val="24"/>
          <w:szCs w:val="24"/>
        </w:rPr>
        <w:t>майстерн</w:t>
      </w:r>
      <w:proofErr w:type="spellEnd"/>
      <w:r w:rsidRPr="00766347">
        <w:rPr>
          <w:b/>
          <w:i/>
          <w:sz w:val="24"/>
          <w:szCs w:val="24"/>
          <w:lang w:val="uk-UA"/>
        </w:rPr>
        <w:t>і</w:t>
      </w:r>
      <w:proofErr w:type="spellStart"/>
      <w:r w:rsidRPr="00766347">
        <w:rPr>
          <w:b/>
          <w:i/>
          <w:sz w:val="24"/>
          <w:szCs w:val="24"/>
        </w:rPr>
        <w:t>сть</w:t>
      </w:r>
      <w:proofErr w:type="spellEnd"/>
      <w:r w:rsidRPr="00766347">
        <w:rPr>
          <w:b/>
          <w:i/>
          <w:sz w:val="24"/>
          <w:szCs w:val="24"/>
        </w:rPr>
        <w:t xml:space="preserve"> роб</w:t>
      </w:r>
      <w:r w:rsidRPr="00766347">
        <w:rPr>
          <w:b/>
          <w:i/>
          <w:sz w:val="24"/>
          <w:szCs w:val="24"/>
          <w:lang w:val="uk-UA"/>
        </w:rPr>
        <w:t>і</w:t>
      </w:r>
      <w:proofErr w:type="spellStart"/>
      <w:r w:rsidRPr="00766347">
        <w:rPr>
          <w:b/>
          <w:i/>
          <w:sz w:val="24"/>
          <w:szCs w:val="24"/>
        </w:rPr>
        <w:t>тникам</w:t>
      </w:r>
      <w:proofErr w:type="spellEnd"/>
    </w:p>
    <w:p w:rsidR="001A5712" w:rsidRDefault="00D92A77" w:rsidP="001A5712">
      <w:pPr>
        <w:jc w:val="center"/>
        <w:rPr>
          <w:b/>
          <w:i/>
          <w:sz w:val="24"/>
          <w:szCs w:val="24"/>
          <w:lang w:val="uk-UA"/>
        </w:rPr>
      </w:pPr>
      <w:r w:rsidRPr="00766347">
        <w:rPr>
          <w:b/>
          <w:i/>
          <w:sz w:val="24"/>
          <w:szCs w:val="24"/>
        </w:rPr>
        <w:t>КП НВМР "</w:t>
      </w:r>
      <w:proofErr w:type="spellStart"/>
      <w:r w:rsidRPr="00766347">
        <w:rPr>
          <w:b/>
          <w:i/>
          <w:sz w:val="24"/>
          <w:szCs w:val="24"/>
        </w:rPr>
        <w:t>Новоград-Волинськтеплокомуненерго</w:t>
      </w:r>
      <w:proofErr w:type="spellEnd"/>
      <w:r w:rsidRPr="00766347">
        <w:rPr>
          <w:b/>
          <w:i/>
          <w:sz w:val="24"/>
          <w:szCs w:val="24"/>
        </w:rPr>
        <w:t>"</w:t>
      </w:r>
    </w:p>
    <w:p w:rsidR="00B12E98" w:rsidRPr="00B12E98" w:rsidRDefault="00B12E98" w:rsidP="001A5712">
      <w:pPr>
        <w:jc w:val="center"/>
        <w:rPr>
          <w:b/>
          <w:i/>
          <w:sz w:val="24"/>
          <w:szCs w:val="24"/>
          <w:lang w:val="uk-UA"/>
        </w:rPr>
      </w:pPr>
    </w:p>
    <w:p w:rsidR="001A5712" w:rsidRPr="00766347" w:rsidRDefault="001A5712" w:rsidP="001A5712">
      <w:pPr>
        <w:pBdr>
          <w:top w:val="double" w:sz="4" w:space="1" w:color="auto"/>
        </w:pBdr>
        <w:rPr>
          <w:sz w:val="24"/>
          <w:szCs w:val="24"/>
        </w:rPr>
      </w:pPr>
    </w:p>
    <w:p w:rsidR="00A265C9" w:rsidRPr="00766347" w:rsidRDefault="007A7A87" w:rsidP="007A7A87">
      <w:pPr>
        <w:jc w:val="both"/>
        <w:rPr>
          <w:i/>
          <w:sz w:val="24"/>
          <w:szCs w:val="24"/>
          <w:lang w:val="uk-UA"/>
        </w:rPr>
      </w:pPr>
      <w:r w:rsidRPr="00766347">
        <w:rPr>
          <w:i/>
          <w:sz w:val="24"/>
          <w:szCs w:val="24"/>
          <w:lang w:val="uk-UA"/>
        </w:rPr>
        <w:t>Це положення вводиться з метою стимулювання підвищення професійної майстерності робітників підприємства, підвищення їх матеріальної зацікавленості та відповідальності за якість надання послуг, виконання виробничих завдань.</w:t>
      </w:r>
    </w:p>
    <w:p w:rsidR="007A7A87" w:rsidRPr="00766347" w:rsidRDefault="007A7A87" w:rsidP="007A7A87">
      <w:pPr>
        <w:jc w:val="both"/>
        <w:rPr>
          <w:i/>
          <w:sz w:val="24"/>
          <w:szCs w:val="24"/>
          <w:lang w:val="uk-UA"/>
        </w:rPr>
      </w:pPr>
    </w:p>
    <w:p w:rsidR="007A7A87" w:rsidRPr="00766347" w:rsidRDefault="007A7A87" w:rsidP="007A7A87">
      <w:pPr>
        <w:jc w:val="center"/>
        <w:rPr>
          <w:b/>
          <w:sz w:val="24"/>
          <w:szCs w:val="24"/>
          <w:lang w:val="uk-UA"/>
        </w:rPr>
      </w:pPr>
      <w:r w:rsidRPr="00766347">
        <w:rPr>
          <w:b/>
          <w:sz w:val="24"/>
          <w:szCs w:val="24"/>
          <w:lang w:val="uk-UA"/>
        </w:rPr>
        <w:t>І. ЗАГАЛЬНІ ПОЛОЖЕННЯ.</w:t>
      </w:r>
    </w:p>
    <w:p w:rsidR="008B4CFE" w:rsidRPr="00766347" w:rsidRDefault="008B4CFE" w:rsidP="007A7A87">
      <w:pPr>
        <w:jc w:val="center"/>
        <w:rPr>
          <w:b/>
          <w:sz w:val="24"/>
          <w:szCs w:val="24"/>
          <w:lang w:val="uk-UA"/>
        </w:rPr>
      </w:pPr>
    </w:p>
    <w:p w:rsidR="00B553D3" w:rsidRPr="00766347" w:rsidRDefault="008E4A35" w:rsidP="007A7A87">
      <w:pPr>
        <w:jc w:val="both"/>
        <w:rPr>
          <w:sz w:val="24"/>
          <w:szCs w:val="24"/>
          <w:lang w:val="uk-UA"/>
        </w:rPr>
      </w:pPr>
      <w:r w:rsidRPr="00766347">
        <w:rPr>
          <w:sz w:val="24"/>
          <w:szCs w:val="24"/>
          <w:lang w:val="uk-UA"/>
        </w:rPr>
        <w:t xml:space="preserve">1.1. </w:t>
      </w:r>
      <w:r w:rsidR="007A7A87" w:rsidRPr="00766347">
        <w:rPr>
          <w:sz w:val="24"/>
          <w:szCs w:val="24"/>
          <w:lang w:val="uk-UA"/>
        </w:rPr>
        <w:t>Надбавки до тарифних ставок встановлюються кваліфікованим робітникам</w:t>
      </w:r>
      <w:r w:rsidR="00B553D3" w:rsidRPr="00766347">
        <w:rPr>
          <w:sz w:val="24"/>
          <w:szCs w:val="24"/>
          <w:lang w:val="uk-UA"/>
        </w:rPr>
        <w:t>.</w:t>
      </w:r>
    </w:p>
    <w:p w:rsidR="007A7A87" w:rsidRPr="00766347" w:rsidRDefault="007A7A87" w:rsidP="007A7A87">
      <w:pPr>
        <w:jc w:val="both"/>
        <w:rPr>
          <w:sz w:val="24"/>
          <w:szCs w:val="24"/>
          <w:lang w:val="uk-UA"/>
        </w:rPr>
      </w:pPr>
      <w:r w:rsidRPr="00766347">
        <w:rPr>
          <w:sz w:val="24"/>
          <w:szCs w:val="24"/>
          <w:lang w:val="uk-UA"/>
        </w:rPr>
        <w:t xml:space="preserve"> Пропозиції по призначенню надбавок подаються </w:t>
      </w:r>
      <w:r w:rsidR="00A9405C" w:rsidRPr="00766347">
        <w:rPr>
          <w:sz w:val="24"/>
          <w:szCs w:val="24"/>
          <w:lang w:val="uk-UA"/>
        </w:rPr>
        <w:t xml:space="preserve">начальником </w:t>
      </w:r>
      <w:r w:rsidRPr="00766347">
        <w:rPr>
          <w:sz w:val="24"/>
          <w:szCs w:val="24"/>
          <w:lang w:val="uk-UA"/>
        </w:rPr>
        <w:t xml:space="preserve"> дільниці</w:t>
      </w:r>
      <w:r w:rsidR="00332D1E" w:rsidRPr="00766347">
        <w:rPr>
          <w:sz w:val="24"/>
          <w:szCs w:val="24"/>
          <w:lang w:val="uk-UA"/>
        </w:rPr>
        <w:t xml:space="preserve"> на ім’я голови тарифно-кваліфікаційної комісії підприємства. Після розгляду пропозицій (клопотань) тарифно-кваліфікаційна комісія складає протокол з пропозиціями про встановлення надбавок за </w:t>
      </w:r>
      <w:r w:rsidR="00456D5B" w:rsidRPr="00766347">
        <w:rPr>
          <w:sz w:val="24"/>
          <w:szCs w:val="24"/>
          <w:lang w:val="uk-UA"/>
        </w:rPr>
        <w:t xml:space="preserve">високу </w:t>
      </w:r>
      <w:r w:rsidR="00332D1E" w:rsidRPr="00766347">
        <w:rPr>
          <w:sz w:val="24"/>
          <w:szCs w:val="24"/>
          <w:lang w:val="uk-UA"/>
        </w:rPr>
        <w:t>професійну майстерність,</w:t>
      </w:r>
      <w:r w:rsidR="00766347">
        <w:rPr>
          <w:sz w:val="24"/>
          <w:szCs w:val="24"/>
          <w:lang w:val="uk-UA"/>
        </w:rPr>
        <w:t xml:space="preserve"> </w:t>
      </w:r>
      <w:r w:rsidR="00332D1E" w:rsidRPr="00766347">
        <w:rPr>
          <w:sz w:val="24"/>
          <w:szCs w:val="24"/>
          <w:lang w:val="uk-UA"/>
        </w:rPr>
        <w:t>на основі якого директором підприємства видається наказ про встановлення надбавок.</w:t>
      </w:r>
    </w:p>
    <w:p w:rsidR="008E4A35" w:rsidRPr="00766347" w:rsidRDefault="00332D1E" w:rsidP="007A7A87">
      <w:pPr>
        <w:jc w:val="both"/>
        <w:rPr>
          <w:sz w:val="24"/>
          <w:szCs w:val="24"/>
          <w:lang w:val="uk-UA"/>
        </w:rPr>
      </w:pPr>
      <w:r w:rsidRPr="00766347">
        <w:rPr>
          <w:sz w:val="24"/>
          <w:szCs w:val="24"/>
          <w:lang w:val="uk-UA"/>
        </w:rPr>
        <w:t>Скасування надбавки чи зменшення її розміру здійснюється в тому ж порядку, що й встановлення.</w:t>
      </w:r>
    </w:p>
    <w:p w:rsidR="008E4A35" w:rsidRPr="00766347" w:rsidRDefault="008E4A35" w:rsidP="007A7A87">
      <w:pPr>
        <w:jc w:val="both"/>
        <w:rPr>
          <w:sz w:val="24"/>
          <w:szCs w:val="24"/>
          <w:lang w:val="uk-UA"/>
        </w:rPr>
      </w:pPr>
    </w:p>
    <w:p w:rsidR="008E4A35" w:rsidRPr="00766347" w:rsidRDefault="008E4A35" w:rsidP="008E4A35">
      <w:pPr>
        <w:jc w:val="both"/>
        <w:rPr>
          <w:sz w:val="24"/>
          <w:szCs w:val="24"/>
          <w:lang w:val="uk-UA"/>
        </w:rPr>
      </w:pPr>
      <w:r w:rsidRPr="00766347">
        <w:rPr>
          <w:sz w:val="24"/>
          <w:szCs w:val="24"/>
          <w:lang w:val="uk-UA"/>
        </w:rPr>
        <w:t>1.2. Показники для встановлення надбавки за високу професійну майстерність мають враховувати :</w:t>
      </w:r>
    </w:p>
    <w:p w:rsidR="00332D1E" w:rsidRPr="00766347" w:rsidRDefault="008E4A35" w:rsidP="008E4A35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66347">
        <w:rPr>
          <w:sz w:val="24"/>
          <w:szCs w:val="24"/>
          <w:lang w:val="uk-UA"/>
        </w:rPr>
        <w:t xml:space="preserve"> Стабільне якісне виконання робіт протягом тривало</w:t>
      </w:r>
      <w:r w:rsidR="00766347">
        <w:rPr>
          <w:sz w:val="24"/>
          <w:szCs w:val="24"/>
          <w:lang w:val="uk-UA"/>
        </w:rPr>
        <w:t>го періоду                    (</w:t>
      </w:r>
      <w:r w:rsidRPr="00766347">
        <w:rPr>
          <w:sz w:val="24"/>
          <w:szCs w:val="24"/>
          <w:lang w:val="uk-UA"/>
        </w:rPr>
        <w:t>відсутність браку в роботі, досягнення високого рівня</w:t>
      </w:r>
      <w:r w:rsidR="00E04F76" w:rsidRPr="00766347">
        <w:rPr>
          <w:sz w:val="24"/>
          <w:szCs w:val="24"/>
          <w:lang w:val="uk-UA"/>
        </w:rPr>
        <w:t>,</w:t>
      </w:r>
      <w:r w:rsidRPr="00766347">
        <w:rPr>
          <w:sz w:val="24"/>
          <w:szCs w:val="24"/>
          <w:lang w:val="uk-UA"/>
        </w:rPr>
        <w:t xml:space="preserve"> якості тощо).</w:t>
      </w:r>
    </w:p>
    <w:p w:rsidR="008E4A35" w:rsidRPr="00766347" w:rsidRDefault="008E4A35" w:rsidP="008E4A35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66347">
        <w:rPr>
          <w:sz w:val="24"/>
          <w:szCs w:val="24"/>
          <w:lang w:val="uk-UA"/>
        </w:rPr>
        <w:t>Систематичне досягнення найбільш високих показників у праці порівняно з іншими робітниками тієї ж професії.</w:t>
      </w:r>
    </w:p>
    <w:p w:rsidR="007A3BA2" w:rsidRPr="00766347" w:rsidRDefault="007A3BA2" w:rsidP="007A3BA2">
      <w:pPr>
        <w:jc w:val="right"/>
        <w:rPr>
          <w:sz w:val="24"/>
          <w:szCs w:val="24"/>
          <w:lang w:val="uk-UA"/>
        </w:rPr>
      </w:pPr>
      <w:bookmarkStart w:id="0" w:name="_GoBack"/>
      <w:bookmarkEnd w:id="0"/>
    </w:p>
    <w:p w:rsidR="008E4A35" w:rsidRPr="00766347" w:rsidRDefault="007A3BA2" w:rsidP="008E4A35">
      <w:pPr>
        <w:jc w:val="both"/>
        <w:rPr>
          <w:sz w:val="24"/>
          <w:szCs w:val="24"/>
          <w:lang w:val="uk-UA"/>
        </w:rPr>
      </w:pPr>
      <w:r w:rsidRPr="00766347">
        <w:rPr>
          <w:sz w:val="24"/>
          <w:szCs w:val="24"/>
          <w:lang w:val="uk-UA"/>
        </w:rPr>
        <w:t xml:space="preserve"> 1.3. </w:t>
      </w:r>
      <w:r w:rsidR="008E4A35" w:rsidRPr="00766347">
        <w:rPr>
          <w:sz w:val="24"/>
          <w:szCs w:val="24"/>
          <w:lang w:val="uk-UA"/>
        </w:rPr>
        <w:t xml:space="preserve">У випадку погіршення якості робіт, які виконуються, невиконання робітником нормованих завдань, встановлена надбавка за </w:t>
      </w:r>
      <w:r w:rsidR="00A67B35" w:rsidRPr="00766347">
        <w:rPr>
          <w:sz w:val="24"/>
          <w:szCs w:val="24"/>
          <w:lang w:val="uk-UA"/>
        </w:rPr>
        <w:t xml:space="preserve">високу </w:t>
      </w:r>
      <w:r w:rsidR="008E4A35" w:rsidRPr="00766347">
        <w:rPr>
          <w:sz w:val="24"/>
          <w:szCs w:val="24"/>
          <w:lang w:val="uk-UA"/>
        </w:rPr>
        <w:t>професійну майстерність скасовується в повному обсязі в порядку, передбаченому п.1.1 Положення.</w:t>
      </w:r>
    </w:p>
    <w:p w:rsidR="00C17065" w:rsidRPr="00766347" w:rsidRDefault="00C17065" w:rsidP="008E4A35">
      <w:pPr>
        <w:jc w:val="both"/>
        <w:rPr>
          <w:sz w:val="24"/>
          <w:szCs w:val="24"/>
          <w:lang w:val="uk-UA"/>
        </w:rPr>
      </w:pPr>
    </w:p>
    <w:p w:rsidR="00C17065" w:rsidRPr="00766347" w:rsidRDefault="00C17065" w:rsidP="008E4A35">
      <w:pPr>
        <w:jc w:val="both"/>
        <w:rPr>
          <w:color w:val="C00000"/>
          <w:sz w:val="24"/>
          <w:szCs w:val="24"/>
          <w:lang w:val="uk-UA"/>
        </w:rPr>
      </w:pPr>
      <w:r w:rsidRPr="00766347">
        <w:rPr>
          <w:sz w:val="24"/>
          <w:szCs w:val="24"/>
          <w:lang w:val="uk-UA"/>
        </w:rPr>
        <w:lastRenderedPageBreak/>
        <w:t xml:space="preserve">1.4.  Надбавка за </w:t>
      </w:r>
      <w:r w:rsidR="004D2C05" w:rsidRPr="00766347">
        <w:rPr>
          <w:sz w:val="24"/>
          <w:szCs w:val="24"/>
          <w:lang w:val="uk-UA"/>
        </w:rPr>
        <w:t xml:space="preserve">високу </w:t>
      </w:r>
      <w:r w:rsidRPr="00766347">
        <w:rPr>
          <w:sz w:val="24"/>
          <w:szCs w:val="24"/>
          <w:lang w:val="uk-UA"/>
        </w:rPr>
        <w:t>професійну майстерність виплачується за рахунок фонду основної заробітної плати. На неї нараховується приробіток. Сума розміру надбавки враховується при визначенні розміру се</w:t>
      </w:r>
      <w:r w:rsidR="00852306" w:rsidRPr="00766347">
        <w:rPr>
          <w:sz w:val="24"/>
          <w:szCs w:val="24"/>
          <w:lang w:val="uk-UA"/>
        </w:rPr>
        <w:t>редньомісячної заробітної плати</w:t>
      </w:r>
      <w:r w:rsidR="00F774DF" w:rsidRPr="00766347">
        <w:rPr>
          <w:sz w:val="24"/>
          <w:szCs w:val="24"/>
          <w:lang w:val="uk-UA"/>
        </w:rPr>
        <w:t>.</w:t>
      </w:r>
    </w:p>
    <w:p w:rsidR="00C17065" w:rsidRPr="00766347" w:rsidRDefault="00C17065" w:rsidP="008E4A35">
      <w:pPr>
        <w:jc w:val="both"/>
        <w:rPr>
          <w:color w:val="C00000"/>
          <w:sz w:val="24"/>
          <w:szCs w:val="24"/>
          <w:lang w:val="uk-UA"/>
        </w:rPr>
      </w:pPr>
    </w:p>
    <w:p w:rsidR="00766347" w:rsidRDefault="00766347" w:rsidP="00C17065">
      <w:pPr>
        <w:jc w:val="center"/>
        <w:rPr>
          <w:b/>
          <w:sz w:val="24"/>
          <w:szCs w:val="24"/>
          <w:lang w:val="uk-UA"/>
        </w:rPr>
      </w:pPr>
    </w:p>
    <w:p w:rsidR="00C17065" w:rsidRPr="00766347" w:rsidRDefault="00C17065" w:rsidP="00C17065">
      <w:pPr>
        <w:jc w:val="center"/>
        <w:rPr>
          <w:b/>
          <w:sz w:val="24"/>
          <w:szCs w:val="24"/>
          <w:lang w:val="uk-UA"/>
        </w:rPr>
      </w:pPr>
      <w:r w:rsidRPr="00766347">
        <w:rPr>
          <w:b/>
          <w:sz w:val="24"/>
          <w:szCs w:val="24"/>
          <w:lang w:val="uk-UA"/>
        </w:rPr>
        <w:t xml:space="preserve">ІІ.НАДБАВКИ ЗА </w:t>
      </w:r>
      <w:r w:rsidR="00242382" w:rsidRPr="00766347">
        <w:rPr>
          <w:b/>
          <w:sz w:val="24"/>
          <w:szCs w:val="24"/>
          <w:lang w:val="uk-UA"/>
        </w:rPr>
        <w:t xml:space="preserve">ВИСОКУ </w:t>
      </w:r>
      <w:r w:rsidRPr="00766347">
        <w:rPr>
          <w:b/>
          <w:sz w:val="24"/>
          <w:szCs w:val="24"/>
          <w:lang w:val="uk-UA"/>
        </w:rPr>
        <w:t>ПРОФЕСІЙНУ МАЙСТЕРНІСТЬ.</w:t>
      </w:r>
    </w:p>
    <w:p w:rsidR="008B4CFE" w:rsidRPr="00766347" w:rsidRDefault="008B4CFE" w:rsidP="00C17065">
      <w:pPr>
        <w:jc w:val="center"/>
        <w:rPr>
          <w:b/>
          <w:sz w:val="24"/>
          <w:szCs w:val="24"/>
          <w:lang w:val="uk-UA"/>
        </w:rPr>
      </w:pPr>
    </w:p>
    <w:p w:rsidR="00C17065" w:rsidRPr="00766347" w:rsidRDefault="00C17065" w:rsidP="00C17065">
      <w:pPr>
        <w:jc w:val="both"/>
        <w:rPr>
          <w:sz w:val="24"/>
          <w:szCs w:val="24"/>
          <w:lang w:val="uk-UA"/>
        </w:rPr>
      </w:pPr>
      <w:r w:rsidRPr="00766347">
        <w:rPr>
          <w:sz w:val="24"/>
          <w:szCs w:val="24"/>
          <w:lang w:val="uk-UA"/>
        </w:rPr>
        <w:t xml:space="preserve">2.1.   Диференційовані надбавки за </w:t>
      </w:r>
      <w:r w:rsidR="00242382" w:rsidRPr="00766347">
        <w:rPr>
          <w:sz w:val="24"/>
          <w:szCs w:val="24"/>
          <w:lang w:val="uk-UA"/>
        </w:rPr>
        <w:t xml:space="preserve">високу </w:t>
      </w:r>
      <w:r w:rsidRPr="00766347">
        <w:rPr>
          <w:sz w:val="24"/>
          <w:szCs w:val="24"/>
          <w:lang w:val="uk-UA"/>
        </w:rPr>
        <w:t>професійну майстерність встановлюються в розмірі від 12 % до 24 % розміру тарифної ставки</w:t>
      </w:r>
      <w:r w:rsidR="00766347">
        <w:rPr>
          <w:sz w:val="24"/>
          <w:szCs w:val="24"/>
          <w:lang w:val="uk-UA"/>
        </w:rPr>
        <w:t xml:space="preserve"> (посадового окладу)</w:t>
      </w:r>
      <w:r w:rsidRPr="00766347">
        <w:rPr>
          <w:sz w:val="24"/>
          <w:szCs w:val="24"/>
          <w:lang w:val="uk-UA"/>
        </w:rPr>
        <w:t xml:space="preserve">. </w:t>
      </w:r>
    </w:p>
    <w:p w:rsidR="00C17065" w:rsidRPr="00766347" w:rsidRDefault="00C17065" w:rsidP="00C17065">
      <w:pPr>
        <w:jc w:val="both"/>
        <w:rPr>
          <w:sz w:val="24"/>
          <w:szCs w:val="24"/>
          <w:lang w:val="uk-UA"/>
        </w:rPr>
      </w:pPr>
    </w:p>
    <w:p w:rsidR="008B0E44" w:rsidRPr="00766347" w:rsidRDefault="008B0E44" w:rsidP="008B0E44">
      <w:pPr>
        <w:ind w:left="360"/>
        <w:jc w:val="both"/>
        <w:rPr>
          <w:sz w:val="24"/>
          <w:szCs w:val="24"/>
          <w:lang w:val="uk-UA"/>
        </w:rPr>
      </w:pPr>
    </w:p>
    <w:p w:rsidR="008B0E44" w:rsidRDefault="008B0E44" w:rsidP="008B0E44">
      <w:pPr>
        <w:ind w:left="360"/>
        <w:jc w:val="both"/>
        <w:rPr>
          <w:sz w:val="24"/>
          <w:szCs w:val="24"/>
          <w:lang w:val="uk-UA"/>
        </w:rPr>
      </w:pPr>
    </w:p>
    <w:p w:rsidR="006952C4" w:rsidRPr="00766347" w:rsidRDefault="006952C4" w:rsidP="008B0E44">
      <w:pPr>
        <w:ind w:left="360"/>
        <w:jc w:val="both"/>
        <w:rPr>
          <w:sz w:val="24"/>
          <w:szCs w:val="24"/>
          <w:lang w:val="uk-UA"/>
        </w:rPr>
      </w:pPr>
    </w:p>
    <w:p w:rsidR="008B4CFE" w:rsidRPr="00766347" w:rsidRDefault="008B4CFE" w:rsidP="008B0E44">
      <w:pPr>
        <w:ind w:left="360"/>
        <w:jc w:val="both"/>
        <w:rPr>
          <w:sz w:val="24"/>
          <w:szCs w:val="24"/>
          <w:lang w:val="uk-UA"/>
        </w:rPr>
      </w:pPr>
    </w:p>
    <w:p w:rsidR="008B0E44" w:rsidRPr="00766347" w:rsidRDefault="008B0E44" w:rsidP="006952C4">
      <w:pPr>
        <w:rPr>
          <w:sz w:val="24"/>
          <w:szCs w:val="24"/>
          <w:lang w:val="uk-UA"/>
        </w:rPr>
      </w:pPr>
      <w:r w:rsidRPr="00766347">
        <w:rPr>
          <w:sz w:val="24"/>
          <w:szCs w:val="24"/>
          <w:lang w:val="uk-UA"/>
        </w:rPr>
        <w:t xml:space="preserve">Головний економіст                                          </w:t>
      </w:r>
      <w:r w:rsidR="006952C4">
        <w:rPr>
          <w:sz w:val="24"/>
          <w:szCs w:val="24"/>
          <w:lang w:val="uk-UA"/>
        </w:rPr>
        <w:t xml:space="preserve">                                     </w:t>
      </w:r>
      <w:r w:rsidRPr="00766347">
        <w:rPr>
          <w:sz w:val="24"/>
          <w:szCs w:val="24"/>
          <w:lang w:val="uk-UA"/>
        </w:rPr>
        <w:t xml:space="preserve">                  </w:t>
      </w:r>
      <w:r w:rsidR="001458EE" w:rsidRPr="00766347">
        <w:rPr>
          <w:sz w:val="24"/>
          <w:szCs w:val="24"/>
          <w:lang w:val="uk-UA"/>
        </w:rPr>
        <w:t>Олена ЧЕЧЕТ</w:t>
      </w:r>
    </w:p>
    <w:p w:rsidR="00C17065" w:rsidRPr="00766347" w:rsidRDefault="00C17065" w:rsidP="00C17065">
      <w:pPr>
        <w:jc w:val="both"/>
        <w:rPr>
          <w:sz w:val="24"/>
          <w:szCs w:val="24"/>
          <w:lang w:val="uk-UA"/>
        </w:rPr>
      </w:pPr>
    </w:p>
    <w:p w:rsidR="007A3BA2" w:rsidRPr="00766347" w:rsidRDefault="007A3BA2" w:rsidP="008E4A35">
      <w:pPr>
        <w:jc w:val="both"/>
        <w:rPr>
          <w:sz w:val="24"/>
          <w:szCs w:val="24"/>
          <w:lang w:val="uk-UA"/>
        </w:rPr>
      </w:pPr>
    </w:p>
    <w:sectPr w:rsidR="007A3BA2" w:rsidRPr="00766347" w:rsidSect="00F774D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FD0"/>
    <w:multiLevelType w:val="multilevel"/>
    <w:tmpl w:val="3DB844CA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D8D39F8"/>
    <w:multiLevelType w:val="hybridMultilevel"/>
    <w:tmpl w:val="5D22648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D4061D"/>
    <w:multiLevelType w:val="hybridMultilevel"/>
    <w:tmpl w:val="4B161E6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1A5712"/>
    <w:rsid w:val="00047127"/>
    <w:rsid w:val="00057AB9"/>
    <w:rsid w:val="00127813"/>
    <w:rsid w:val="001458EE"/>
    <w:rsid w:val="00154FD7"/>
    <w:rsid w:val="001A5712"/>
    <w:rsid w:val="0020554F"/>
    <w:rsid w:val="00211361"/>
    <w:rsid w:val="00242382"/>
    <w:rsid w:val="002667EB"/>
    <w:rsid w:val="00281F0F"/>
    <w:rsid w:val="00290181"/>
    <w:rsid w:val="00296CDF"/>
    <w:rsid w:val="002E1146"/>
    <w:rsid w:val="00332D1E"/>
    <w:rsid w:val="00335F46"/>
    <w:rsid w:val="003E489B"/>
    <w:rsid w:val="00456D5B"/>
    <w:rsid w:val="00486608"/>
    <w:rsid w:val="004942AC"/>
    <w:rsid w:val="004D2C05"/>
    <w:rsid w:val="00500C60"/>
    <w:rsid w:val="005627FC"/>
    <w:rsid w:val="005767B6"/>
    <w:rsid w:val="005D557D"/>
    <w:rsid w:val="0065097B"/>
    <w:rsid w:val="00660FC3"/>
    <w:rsid w:val="006952C4"/>
    <w:rsid w:val="00713827"/>
    <w:rsid w:val="00746DAB"/>
    <w:rsid w:val="00766347"/>
    <w:rsid w:val="007A3BA2"/>
    <w:rsid w:val="007A7A87"/>
    <w:rsid w:val="007E5004"/>
    <w:rsid w:val="0083075B"/>
    <w:rsid w:val="00852306"/>
    <w:rsid w:val="00854E30"/>
    <w:rsid w:val="008B0E44"/>
    <w:rsid w:val="008B4CFE"/>
    <w:rsid w:val="008E4A35"/>
    <w:rsid w:val="0090293B"/>
    <w:rsid w:val="00945031"/>
    <w:rsid w:val="00963ED5"/>
    <w:rsid w:val="00A265C9"/>
    <w:rsid w:val="00A67B35"/>
    <w:rsid w:val="00A9405C"/>
    <w:rsid w:val="00AE54E7"/>
    <w:rsid w:val="00B111BD"/>
    <w:rsid w:val="00B12E98"/>
    <w:rsid w:val="00B17D12"/>
    <w:rsid w:val="00B553D3"/>
    <w:rsid w:val="00B87E79"/>
    <w:rsid w:val="00B97CF4"/>
    <w:rsid w:val="00BC4E35"/>
    <w:rsid w:val="00BD6A1B"/>
    <w:rsid w:val="00BD6C11"/>
    <w:rsid w:val="00C17065"/>
    <w:rsid w:val="00C43C2A"/>
    <w:rsid w:val="00C878E9"/>
    <w:rsid w:val="00CB1284"/>
    <w:rsid w:val="00D003E0"/>
    <w:rsid w:val="00D07707"/>
    <w:rsid w:val="00D60B69"/>
    <w:rsid w:val="00D92A77"/>
    <w:rsid w:val="00E00184"/>
    <w:rsid w:val="00E04F76"/>
    <w:rsid w:val="00E1285B"/>
    <w:rsid w:val="00F23B6F"/>
    <w:rsid w:val="00F77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12"/>
    <w:rPr>
      <w:lang w:val="ru-RU" w:eastAsia="ru-RU"/>
    </w:rPr>
  </w:style>
  <w:style w:type="paragraph" w:styleId="2">
    <w:name w:val="heading 2"/>
    <w:basedOn w:val="a"/>
    <w:next w:val="a"/>
    <w:qFormat/>
    <w:rsid w:val="001A5712"/>
    <w:pPr>
      <w:keepNext/>
      <w:spacing w:line="360" w:lineRule="auto"/>
      <w:jc w:val="center"/>
      <w:outlineLvl w:val="1"/>
    </w:pPr>
    <w:rPr>
      <w:rFonts w:ascii="Bookman Old Style" w:hAnsi="Bookman Old Style"/>
      <w:b/>
      <w:sz w:val="32"/>
      <w:u w:val="single"/>
    </w:rPr>
  </w:style>
  <w:style w:type="paragraph" w:styleId="9">
    <w:name w:val="heading 9"/>
    <w:basedOn w:val="a"/>
    <w:next w:val="a"/>
    <w:qFormat/>
    <w:rsid w:val="001A5712"/>
    <w:pPr>
      <w:keepNext/>
      <w:ind w:left="3600" w:firstLine="720"/>
      <w:outlineLvl w:val="8"/>
    </w:pPr>
    <w:rPr>
      <w:rFonts w:ascii="Arial Narrow" w:hAnsi="Arial Narrow"/>
      <w:i/>
      <w:sz w:val="26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3D3"/>
    <w:pPr>
      <w:ind w:left="720"/>
      <w:contextualSpacing/>
    </w:pPr>
  </w:style>
  <w:style w:type="table" w:styleId="a4">
    <w:name w:val="Table Grid"/>
    <w:basedOn w:val="a1"/>
    <w:rsid w:val="008307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JSC</dc:creator>
  <cp:lastModifiedBy>admin</cp:lastModifiedBy>
  <cp:revision>8</cp:revision>
  <cp:lastPrinted>2022-06-07T11:47:00Z</cp:lastPrinted>
  <dcterms:created xsi:type="dcterms:W3CDTF">2022-05-31T07:34:00Z</dcterms:created>
  <dcterms:modified xsi:type="dcterms:W3CDTF">2022-06-07T11:48:00Z</dcterms:modified>
</cp:coreProperties>
</file>